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E1536" w14:textId="6F10244E" w:rsidR="004D2880" w:rsidRDefault="004D2880" w:rsidP="004D2880">
      <w:pPr>
        <w:jc w:val="center"/>
        <w:rPr>
          <w:b/>
          <w:bCs/>
          <w:sz w:val="24"/>
          <w:szCs w:val="24"/>
          <w:lang w:val="en-US"/>
        </w:rPr>
      </w:pPr>
      <w:r w:rsidRPr="004D2880">
        <w:rPr>
          <w:b/>
          <w:bCs/>
          <w:sz w:val="24"/>
          <w:szCs w:val="24"/>
          <w:lang w:val="en-US"/>
        </w:rPr>
        <w:t>Awards – Pemberton Art Prize</w:t>
      </w:r>
    </w:p>
    <w:p w14:paraId="42E482E5" w14:textId="77777777" w:rsidR="004D2880" w:rsidRPr="007B42B7" w:rsidRDefault="004D2880" w:rsidP="004D2880">
      <w:pPr>
        <w:pStyle w:val="ListParagraph"/>
        <w:numPr>
          <w:ilvl w:val="0"/>
          <w:numId w:val="1"/>
        </w:numPr>
        <w:ind w:left="360"/>
        <w:rPr>
          <w:b/>
          <w:bCs/>
          <w:sz w:val="28"/>
          <w:szCs w:val="28"/>
        </w:rPr>
      </w:pPr>
      <w:r w:rsidRPr="00845855">
        <w:rPr>
          <w:b/>
          <w:bCs/>
          <w:sz w:val="28"/>
          <w:szCs w:val="28"/>
          <w:u w:val="single"/>
        </w:rPr>
        <w:t>$1 000 Ketelsen Art Prize</w:t>
      </w:r>
      <w:r w:rsidRPr="00AE522A">
        <w:rPr>
          <w:b/>
          <w:bCs/>
          <w:sz w:val="28"/>
          <w:szCs w:val="28"/>
          <w:u w:val="single"/>
        </w:rPr>
        <w:t xml:space="preserve">: </w:t>
      </w:r>
    </w:p>
    <w:p w14:paraId="537E75AA" w14:textId="77777777" w:rsidR="004D2880" w:rsidRDefault="004D2880" w:rsidP="004D2880">
      <w:pPr>
        <w:pStyle w:val="ListParagraph"/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#9 Chris Williamson - Arguments Landing – Line &amp;&amp; wash drawing</w:t>
      </w:r>
    </w:p>
    <w:p w14:paraId="73B01D8F" w14:textId="77777777" w:rsidR="004D2880" w:rsidRDefault="004D2880" w:rsidP="004D2880">
      <w:pPr>
        <w:pStyle w:val="ListParagraph"/>
        <w:ind w:left="360"/>
        <w:rPr>
          <w:b/>
          <w:bCs/>
          <w:sz w:val="28"/>
          <w:szCs w:val="28"/>
        </w:rPr>
      </w:pPr>
    </w:p>
    <w:p w14:paraId="6B0C2503" w14:textId="77777777" w:rsidR="004D2880" w:rsidRPr="003B374F" w:rsidRDefault="004D2880" w:rsidP="004D2880">
      <w:pPr>
        <w:pStyle w:val="ListParagraph"/>
        <w:numPr>
          <w:ilvl w:val="0"/>
          <w:numId w:val="1"/>
        </w:numPr>
        <w:rPr>
          <w:b/>
          <w:bCs/>
          <w:i/>
          <w:iCs/>
          <w:sz w:val="28"/>
          <w:szCs w:val="28"/>
          <w:lang w:val="en-US"/>
        </w:rPr>
      </w:pPr>
      <w:r w:rsidRPr="00FF7D3A">
        <w:rPr>
          <w:b/>
          <w:bCs/>
          <w:sz w:val="28"/>
          <w:szCs w:val="28"/>
          <w:u w:val="single"/>
          <w:lang w:val="en-US"/>
        </w:rPr>
        <w:t xml:space="preserve">$1 000 </w:t>
      </w:r>
      <w:r>
        <w:rPr>
          <w:b/>
          <w:bCs/>
          <w:sz w:val="28"/>
          <w:szCs w:val="28"/>
          <w:u w:val="single"/>
          <w:lang w:val="en-US"/>
        </w:rPr>
        <w:t>Rygold Nominees Art Award:</w:t>
      </w:r>
    </w:p>
    <w:p w14:paraId="4BF4D2AF" w14:textId="77777777" w:rsidR="004D2880" w:rsidRDefault="004D2880" w:rsidP="004D2880">
      <w:pPr>
        <w:pStyle w:val="ListParagraph"/>
        <w:rPr>
          <w:b/>
          <w:bCs/>
          <w:sz w:val="28"/>
          <w:szCs w:val="28"/>
          <w:lang w:val="en-US"/>
        </w:rPr>
      </w:pPr>
      <w:r w:rsidRPr="0059407F">
        <w:rPr>
          <w:b/>
          <w:bCs/>
          <w:sz w:val="28"/>
          <w:szCs w:val="28"/>
          <w:lang w:val="en-US"/>
        </w:rPr>
        <w:t xml:space="preserve">#52 Paul Fontanini – Casting with Nature -Ice </w:t>
      </w:r>
      <w:r>
        <w:rPr>
          <w:b/>
          <w:bCs/>
          <w:sz w:val="28"/>
          <w:szCs w:val="28"/>
          <w:lang w:val="en-US"/>
        </w:rPr>
        <w:t>–</w:t>
      </w:r>
      <w:r w:rsidRPr="0059407F">
        <w:rPr>
          <w:b/>
          <w:bCs/>
          <w:sz w:val="28"/>
          <w:szCs w:val="28"/>
          <w:lang w:val="en-US"/>
        </w:rPr>
        <w:t xml:space="preserve"> </w:t>
      </w:r>
      <w:r>
        <w:rPr>
          <w:b/>
          <w:bCs/>
          <w:sz w:val="28"/>
          <w:szCs w:val="28"/>
          <w:lang w:val="en-US"/>
        </w:rPr>
        <w:t>cast aluminium, forged steel base</w:t>
      </w:r>
    </w:p>
    <w:p w14:paraId="080911BA" w14:textId="77777777" w:rsidR="004D2880" w:rsidRDefault="004D2880" w:rsidP="004D2880">
      <w:pPr>
        <w:pStyle w:val="ListParagraph"/>
        <w:rPr>
          <w:b/>
          <w:bCs/>
          <w:sz w:val="28"/>
          <w:szCs w:val="28"/>
          <w:lang w:val="en-US"/>
        </w:rPr>
      </w:pPr>
    </w:p>
    <w:p w14:paraId="1F50CDF4" w14:textId="77777777" w:rsidR="004D2880" w:rsidRPr="0059407F" w:rsidRDefault="004D2880" w:rsidP="004D2880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lang w:val="en-US"/>
        </w:rPr>
      </w:pPr>
      <w:r w:rsidRPr="00846451">
        <w:rPr>
          <w:b/>
          <w:bCs/>
          <w:sz w:val="28"/>
          <w:szCs w:val="28"/>
          <w:u w:val="single"/>
        </w:rPr>
        <w:t>$500 Phil &amp; Wendy French Art Prize</w:t>
      </w:r>
      <w:r>
        <w:rPr>
          <w:b/>
          <w:bCs/>
          <w:sz w:val="28"/>
          <w:szCs w:val="28"/>
          <w:u w:val="single"/>
        </w:rPr>
        <w:t>:</w:t>
      </w:r>
    </w:p>
    <w:p w14:paraId="79F9C50E" w14:textId="77777777" w:rsidR="004D2880" w:rsidRDefault="004D2880" w:rsidP="004D2880">
      <w:pPr>
        <w:pStyle w:val="ListParagraph"/>
        <w:rPr>
          <w:b/>
          <w:bCs/>
          <w:sz w:val="28"/>
          <w:szCs w:val="28"/>
        </w:rPr>
      </w:pPr>
      <w:r w:rsidRPr="0059407F">
        <w:rPr>
          <w:b/>
          <w:bCs/>
          <w:sz w:val="28"/>
          <w:szCs w:val="28"/>
        </w:rPr>
        <w:t xml:space="preserve">#46 Ann Evans </w:t>
      </w:r>
      <w:r>
        <w:rPr>
          <w:b/>
          <w:bCs/>
          <w:sz w:val="28"/>
          <w:szCs w:val="28"/>
        </w:rPr>
        <w:t>– Afternoon Mist, Windy Cliffs – gouache</w:t>
      </w:r>
    </w:p>
    <w:p w14:paraId="39F497B6" w14:textId="77777777" w:rsidR="004D2880" w:rsidRDefault="004D2880" w:rsidP="004D2880">
      <w:pPr>
        <w:pStyle w:val="ListParagraph"/>
        <w:rPr>
          <w:b/>
          <w:bCs/>
          <w:sz w:val="28"/>
          <w:szCs w:val="28"/>
        </w:rPr>
      </w:pPr>
    </w:p>
    <w:p w14:paraId="15FCEB31" w14:textId="77777777" w:rsidR="004D2880" w:rsidRPr="004D2880" w:rsidRDefault="004D2880" w:rsidP="004D288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Ampersand Estates</w:t>
      </w:r>
      <w:r w:rsidRPr="003F5101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 xml:space="preserve">$500 </w:t>
      </w:r>
      <w:r w:rsidRPr="003F5101">
        <w:rPr>
          <w:b/>
          <w:bCs/>
          <w:sz w:val="28"/>
          <w:szCs w:val="28"/>
          <w:u w:val="single"/>
        </w:rPr>
        <w:t>Art Prize</w:t>
      </w:r>
      <w:r>
        <w:rPr>
          <w:b/>
          <w:bCs/>
          <w:sz w:val="28"/>
          <w:szCs w:val="28"/>
          <w:u w:val="single"/>
        </w:rPr>
        <w:t xml:space="preserve">: </w:t>
      </w:r>
    </w:p>
    <w:p w14:paraId="0E18AB0A" w14:textId="77777777" w:rsidR="004D2880" w:rsidRPr="00AF148A" w:rsidRDefault="004D2880" w:rsidP="004D2880">
      <w:pPr>
        <w:pStyle w:val="ListParagraph"/>
        <w:rPr>
          <w:b/>
          <w:bCs/>
          <w:sz w:val="28"/>
          <w:szCs w:val="28"/>
        </w:rPr>
      </w:pPr>
      <w:r w:rsidRPr="00AF148A">
        <w:rPr>
          <w:b/>
          <w:bCs/>
          <w:sz w:val="28"/>
          <w:szCs w:val="28"/>
        </w:rPr>
        <w:t>#49 John Collis – 20032023 -acrylic on cardboard</w:t>
      </w:r>
    </w:p>
    <w:p w14:paraId="0353BE87" w14:textId="0957F32D" w:rsidR="004D2880" w:rsidRPr="004D2880" w:rsidRDefault="004D2880" w:rsidP="004D2880">
      <w:pPr>
        <w:pStyle w:val="ListParagraph"/>
        <w:rPr>
          <w:sz w:val="28"/>
          <w:szCs w:val="28"/>
        </w:rPr>
      </w:pPr>
    </w:p>
    <w:p w14:paraId="3DE13C01" w14:textId="77777777" w:rsidR="004D2880" w:rsidRDefault="004D2880" w:rsidP="004D2880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u w:val="single"/>
          <w:lang w:val="en-US"/>
        </w:rPr>
      </w:pPr>
      <w:r w:rsidRPr="008F4C3A">
        <w:rPr>
          <w:b/>
          <w:bCs/>
          <w:sz w:val="28"/>
          <w:szCs w:val="28"/>
          <w:u w:val="single"/>
          <w:lang w:val="en-US"/>
        </w:rPr>
        <w:t xml:space="preserve">$300 LJ Hooker Pemberton Manjimup Award: </w:t>
      </w:r>
    </w:p>
    <w:p w14:paraId="04C7BA60" w14:textId="01976967" w:rsidR="004D2880" w:rsidRDefault="004D2880" w:rsidP="004D2880">
      <w:pPr>
        <w:pStyle w:val="ListParagraph"/>
        <w:rPr>
          <w:b/>
          <w:bCs/>
          <w:sz w:val="28"/>
          <w:szCs w:val="28"/>
          <w:lang w:val="en-US"/>
        </w:rPr>
      </w:pPr>
      <w:r w:rsidRPr="005B4951">
        <w:rPr>
          <w:b/>
          <w:bCs/>
          <w:sz w:val="28"/>
          <w:szCs w:val="28"/>
          <w:lang w:val="en-US"/>
        </w:rPr>
        <w:t xml:space="preserve">#32 Gay </w:t>
      </w:r>
      <w:proofErr w:type="gramStart"/>
      <w:r w:rsidRPr="005B4951">
        <w:rPr>
          <w:b/>
          <w:bCs/>
          <w:sz w:val="28"/>
          <w:szCs w:val="28"/>
          <w:lang w:val="en-US"/>
        </w:rPr>
        <w:t>Scaddan  -</w:t>
      </w:r>
      <w:proofErr w:type="gramEnd"/>
      <w:r w:rsidRPr="005B4951">
        <w:rPr>
          <w:b/>
          <w:bCs/>
          <w:sz w:val="28"/>
          <w:szCs w:val="28"/>
          <w:lang w:val="en-US"/>
        </w:rPr>
        <w:t xml:space="preserve"> Reaching for the Sky </w:t>
      </w:r>
      <w:r>
        <w:rPr>
          <w:b/>
          <w:bCs/>
          <w:sz w:val="28"/>
          <w:szCs w:val="28"/>
          <w:lang w:val="en-US"/>
        </w:rPr>
        <w:t>–</w:t>
      </w:r>
      <w:r w:rsidRPr="005B4951">
        <w:rPr>
          <w:b/>
          <w:bCs/>
          <w:sz w:val="28"/>
          <w:szCs w:val="28"/>
          <w:lang w:val="en-US"/>
        </w:rPr>
        <w:t xml:space="preserve"> oil</w:t>
      </w:r>
    </w:p>
    <w:p w14:paraId="731EDE52" w14:textId="77777777" w:rsidR="004D2880" w:rsidRPr="005B4951" w:rsidRDefault="004D2880" w:rsidP="004D2880">
      <w:pPr>
        <w:pStyle w:val="ListParagraph"/>
        <w:rPr>
          <w:b/>
          <w:bCs/>
          <w:sz w:val="28"/>
          <w:szCs w:val="28"/>
          <w:lang w:val="en-US"/>
        </w:rPr>
      </w:pPr>
    </w:p>
    <w:p w14:paraId="15488A35" w14:textId="77777777" w:rsidR="004D2880" w:rsidRDefault="004D2880" w:rsidP="004D2880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u w:val="single"/>
          <w:lang w:val="en-US"/>
        </w:rPr>
      </w:pPr>
      <w:r>
        <w:rPr>
          <w:b/>
          <w:bCs/>
          <w:sz w:val="28"/>
          <w:szCs w:val="28"/>
          <w:u w:val="single"/>
          <w:lang w:val="en-US"/>
        </w:rPr>
        <w:t>$300 W&amp;D French Art Prize:</w:t>
      </w:r>
    </w:p>
    <w:p w14:paraId="1AEAC409" w14:textId="77777777" w:rsidR="004D2880" w:rsidRDefault="004D2880" w:rsidP="004D2880">
      <w:pPr>
        <w:pStyle w:val="ListParagraph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#25 </w:t>
      </w:r>
      <w:proofErr w:type="spellStart"/>
      <w:r>
        <w:rPr>
          <w:b/>
          <w:bCs/>
          <w:sz w:val="28"/>
          <w:szCs w:val="28"/>
          <w:lang w:val="en-US"/>
        </w:rPr>
        <w:t>Vonne</w:t>
      </w:r>
      <w:proofErr w:type="spellEnd"/>
      <w:r>
        <w:rPr>
          <w:b/>
          <w:bCs/>
          <w:sz w:val="28"/>
          <w:szCs w:val="28"/>
          <w:lang w:val="en-US"/>
        </w:rPr>
        <w:t xml:space="preserve"> Mitchell – Claret with a Splash of White – acrylic &amp; inks</w:t>
      </w:r>
    </w:p>
    <w:p w14:paraId="02191682" w14:textId="77777777" w:rsidR="004D2880" w:rsidRDefault="004D2880" w:rsidP="004D2880">
      <w:pPr>
        <w:pStyle w:val="ListParagraph"/>
        <w:rPr>
          <w:b/>
          <w:bCs/>
          <w:sz w:val="28"/>
          <w:szCs w:val="28"/>
          <w:lang w:val="en-US"/>
        </w:rPr>
      </w:pPr>
    </w:p>
    <w:p w14:paraId="7F05C5B0" w14:textId="77777777" w:rsidR="004D2880" w:rsidRDefault="004D2880" w:rsidP="004D2880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u w:val="single"/>
          <w:lang w:val="en-US"/>
        </w:rPr>
      </w:pPr>
      <w:r w:rsidRPr="001C341E">
        <w:rPr>
          <w:b/>
          <w:bCs/>
          <w:sz w:val="28"/>
          <w:szCs w:val="28"/>
          <w:u w:val="single"/>
          <w:lang w:val="en-US"/>
        </w:rPr>
        <w:t xml:space="preserve">$250 Southern Forests Chocolate Factory Prize: </w:t>
      </w:r>
    </w:p>
    <w:p w14:paraId="2C7A92DB" w14:textId="46D7F72B" w:rsidR="004D2880" w:rsidRDefault="004D2880" w:rsidP="004D2880">
      <w:pPr>
        <w:pStyle w:val="ListParagraph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$21 Sean </w:t>
      </w:r>
      <w:proofErr w:type="spellStart"/>
      <w:r>
        <w:rPr>
          <w:b/>
          <w:bCs/>
          <w:sz w:val="28"/>
          <w:szCs w:val="28"/>
          <w:lang w:val="en-US"/>
        </w:rPr>
        <w:t>Tysoe</w:t>
      </w:r>
      <w:proofErr w:type="spellEnd"/>
      <w:r>
        <w:rPr>
          <w:b/>
          <w:bCs/>
          <w:sz w:val="28"/>
          <w:szCs w:val="28"/>
          <w:lang w:val="en-US"/>
        </w:rPr>
        <w:t xml:space="preserve"> – The Mighty Minion – oil on canvas</w:t>
      </w:r>
    </w:p>
    <w:p w14:paraId="53812146" w14:textId="77777777" w:rsidR="004D2880" w:rsidRPr="004D2880" w:rsidRDefault="004D2880" w:rsidP="004D2880">
      <w:pPr>
        <w:pStyle w:val="ListParagraph"/>
        <w:rPr>
          <w:b/>
          <w:bCs/>
          <w:sz w:val="28"/>
          <w:szCs w:val="28"/>
          <w:lang w:val="en-US"/>
        </w:rPr>
      </w:pPr>
    </w:p>
    <w:p w14:paraId="3A042052" w14:textId="77777777" w:rsidR="004D2880" w:rsidRDefault="004D2880" w:rsidP="004D2880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u w:val="single"/>
          <w:lang w:val="en-US"/>
        </w:rPr>
      </w:pPr>
      <w:r>
        <w:rPr>
          <w:b/>
          <w:bCs/>
          <w:sz w:val="28"/>
          <w:szCs w:val="28"/>
          <w:u w:val="single"/>
          <w:lang w:val="en-US"/>
        </w:rPr>
        <w:t>$250 Berry Sweet Pemberton Prize:</w:t>
      </w:r>
    </w:p>
    <w:p w14:paraId="68A340C6" w14:textId="7E811B60" w:rsidR="004D2880" w:rsidRDefault="004D2880" w:rsidP="004D2880">
      <w:pPr>
        <w:pStyle w:val="ListParagraph"/>
        <w:rPr>
          <w:b/>
          <w:bCs/>
          <w:sz w:val="28"/>
          <w:szCs w:val="28"/>
          <w:lang w:val="en-US"/>
        </w:rPr>
      </w:pPr>
      <w:r w:rsidRPr="004D2880">
        <w:rPr>
          <w:b/>
          <w:bCs/>
          <w:sz w:val="28"/>
          <w:szCs w:val="28"/>
          <w:lang w:val="en-US"/>
        </w:rPr>
        <w:t>#10 Dennis Wilson Banksia Bird – recycled steel</w:t>
      </w:r>
    </w:p>
    <w:p w14:paraId="6E28FD9D" w14:textId="77777777" w:rsidR="004D2880" w:rsidRDefault="004D2880" w:rsidP="004D2880">
      <w:pPr>
        <w:pStyle w:val="ListParagraph"/>
        <w:rPr>
          <w:b/>
          <w:bCs/>
          <w:sz w:val="28"/>
          <w:szCs w:val="28"/>
          <w:lang w:val="en-US"/>
        </w:rPr>
      </w:pPr>
    </w:p>
    <w:p w14:paraId="28F30389" w14:textId="77777777" w:rsidR="004D2880" w:rsidRDefault="004D2880" w:rsidP="004D2880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u w:val="single"/>
          <w:lang w:val="en-US"/>
        </w:rPr>
      </w:pPr>
      <w:r w:rsidRPr="003F5101">
        <w:rPr>
          <w:b/>
          <w:bCs/>
          <w:sz w:val="28"/>
          <w:szCs w:val="28"/>
          <w:u w:val="single"/>
          <w:lang w:val="en-US"/>
        </w:rPr>
        <w:t xml:space="preserve">$250 Shire of Manjimup Award (resident in </w:t>
      </w:r>
      <w:proofErr w:type="gramStart"/>
      <w:r w:rsidRPr="003F5101">
        <w:rPr>
          <w:b/>
          <w:bCs/>
          <w:sz w:val="28"/>
          <w:szCs w:val="28"/>
          <w:u w:val="single"/>
          <w:lang w:val="en-US"/>
        </w:rPr>
        <w:t>Manjimup  Shire</w:t>
      </w:r>
      <w:proofErr w:type="gramEnd"/>
      <w:r w:rsidRPr="003F5101">
        <w:rPr>
          <w:b/>
          <w:bCs/>
          <w:sz w:val="28"/>
          <w:szCs w:val="28"/>
          <w:u w:val="single"/>
          <w:lang w:val="en-US"/>
        </w:rPr>
        <w:t>)</w:t>
      </w:r>
      <w:r>
        <w:rPr>
          <w:b/>
          <w:bCs/>
          <w:sz w:val="28"/>
          <w:szCs w:val="28"/>
          <w:u w:val="single"/>
          <w:lang w:val="en-US"/>
        </w:rPr>
        <w:t>:</w:t>
      </w:r>
      <w:r w:rsidRPr="003F5101">
        <w:rPr>
          <w:b/>
          <w:bCs/>
          <w:sz w:val="28"/>
          <w:szCs w:val="28"/>
          <w:u w:val="single"/>
          <w:lang w:val="en-US"/>
        </w:rPr>
        <w:t xml:space="preserve"> </w:t>
      </w:r>
    </w:p>
    <w:p w14:paraId="0DDB7610" w14:textId="77777777" w:rsidR="004D2880" w:rsidRDefault="004D2880" w:rsidP="004D2880">
      <w:pPr>
        <w:pStyle w:val="ListParagraph"/>
        <w:rPr>
          <w:b/>
          <w:bCs/>
          <w:sz w:val="28"/>
          <w:szCs w:val="28"/>
          <w:lang w:val="en-US"/>
        </w:rPr>
      </w:pPr>
      <w:r w:rsidRPr="005B4951">
        <w:rPr>
          <w:b/>
          <w:bCs/>
          <w:sz w:val="28"/>
          <w:szCs w:val="28"/>
          <w:lang w:val="en-US"/>
        </w:rPr>
        <w:t xml:space="preserve">#28 Jill Halden – Sunset Reflections from Forest to </w:t>
      </w:r>
      <w:r>
        <w:rPr>
          <w:b/>
          <w:bCs/>
          <w:sz w:val="28"/>
          <w:szCs w:val="28"/>
          <w:lang w:val="en-US"/>
        </w:rPr>
        <w:t>W</w:t>
      </w:r>
      <w:r w:rsidRPr="005B4951">
        <w:rPr>
          <w:b/>
          <w:bCs/>
          <w:sz w:val="28"/>
          <w:szCs w:val="28"/>
          <w:lang w:val="en-US"/>
        </w:rPr>
        <w:t>ater</w:t>
      </w:r>
    </w:p>
    <w:p w14:paraId="6614F4A6" w14:textId="77777777" w:rsidR="004D2880" w:rsidRPr="005B4951" w:rsidRDefault="004D2880" w:rsidP="004D2880">
      <w:pPr>
        <w:pStyle w:val="ListParagraph"/>
        <w:rPr>
          <w:b/>
          <w:bCs/>
          <w:sz w:val="28"/>
          <w:szCs w:val="28"/>
          <w:lang w:val="en-US"/>
        </w:rPr>
      </w:pPr>
    </w:p>
    <w:p w14:paraId="4D789673" w14:textId="77777777" w:rsidR="004D2880" w:rsidRDefault="004D2880" w:rsidP="004D2880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u w:val="single"/>
          <w:lang w:val="en-US"/>
        </w:rPr>
      </w:pPr>
      <w:r>
        <w:rPr>
          <w:b/>
          <w:bCs/>
          <w:sz w:val="28"/>
          <w:szCs w:val="28"/>
          <w:u w:val="single"/>
          <w:lang w:val="en-US"/>
        </w:rPr>
        <w:t>$250 Curators’ Award</w:t>
      </w:r>
    </w:p>
    <w:p w14:paraId="207BB912" w14:textId="0570A50D" w:rsidR="004D2880" w:rsidRDefault="004D2880" w:rsidP="004D2880">
      <w:pPr>
        <w:pStyle w:val="ListParagraph"/>
        <w:rPr>
          <w:b/>
          <w:bCs/>
          <w:sz w:val="28"/>
          <w:szCs w:val="28"/>
          <w:lang w:val="en-US"/>
        </w:rPr>
      </w:pPr>
      <w:proofErr w:type="gramStart"/>
      <w:r>
        <w:rPr>
          <w:b/>
          <w:bCs/>
          <w:sz w:val="28"/>
          <w:szCs w:val="28"/>
          <w:u w:val="single"/>
          <w:lang w:val="en-US"/>
        </w:rPr>
        <w:t>:</w:t>
      </w:r>
      <w:r>
        <w:rPr>
          <w:b/>
          <w:bCs/>
          <w:sz w:val="28"/>
          <w:szCs w:val="28"/>
          <w:lang w:val="en-US"/>
        </w:rPr>
        <w:t>#</w:t>
      </w:r>
      <w:proofErr w:type="gramEnd"/>
      <w:r w:rsidRPr="004D2880">
        <w:rPr>
          <w:b/>
          <w:bCs/>
          <w:sz w:val="28"/>
          <w:szCs w:val="28"/>
          <w:lang w:val="en-US"/>
        </w:rPr>
        <w:t>18 Janine Hewes – Black Cockatoo – textile- fabric &amp; stitchery</w:t>
      </w:r>
    </w:p>
    <w:p w14:paraId="3E5EC791" w14:textId="77777777" w:rsidR="004D2880" w:rsidRDefault="004D2880" w:rsidP="004D2880">
      <w:pPr>
        <w:pStyle w:val="ListParagraph"/>
        <w:rPr>
          <w:b/>
          <w:bCs/>
          <w:sz w:val="28"/>
          <w:szCs w:val="28"/>
          <w:lang w:val="en-US"/>
        </w:rPr>
      </w:pPr>
    </w:p>
    <w:p w14:paraId="08B4C63C" w14:textId="77777777" w:rsidR="004D2880" w:rsidRDefault="004D2880" w:rsidP="004D2880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u w:val="single"/>
          <w:lang w:val="en-US"/>
        </w:rPr>
      </w:pPr>
      <w:r w:rsidRPr="00A120E3">
        <w:rPr>
          <w:b/>
          <w:bCs/>
          <w:sz w:val="28"/>
          <w:szCs w:val="28"/>
          <w:u w:val="single"/>
          <w:lang w:val="en-US"/>
        </w:rPr>
        <w:t>Pemberton Hotel Prize $200</w:t>
      </w:r>
      <w:r>
        <w:rPr>
          <w:b/>
          <w:bCs/>
          <w:sz w:val="28"/>
          <w:szCs w:val="28"/>
          <w:u w:val="single"/>
          <w:lang w:val="en-US"/>
        </w:rPr>
        <w:t>:</w:t>
      </w:r>
    </w:p>
    <w:p w14:paraId="1A259A8E" w14:textId="77777777" w:rsidR="004D2880" w:rsidRDefault="004D2880" w:rsidP="004D2880">
      <w:pPr>
        <w:pStyle w:val="ListParagraph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#32 Barbara </w:t>
      </w:r>
      <w:proofErr w:type="spellStart"/>
      <w:r>
        <w:rPr>
          <w:b/>
          <w:bCs/>
          <w:sz w:val="28"/>
          <w:szCs w:val="28"/>
          <w:lang w:val="en-US"/>
        </w:rPr>
        <w:t>Maumill</w:t>
      </w:r>
      <w:proofErr w:type="spellEnd"/>
      <w:r>
        <w:rPr>
          <w:b/>
          <w:bCs/>
          <w:sz w:val="28"/>
          <w:szCs w:val="28"/>
          <w:lang w:val="en-US"/>
        </w:rPr>
        <w:t xml:space="preserve"> – April Skies – acrylic on canvas</w:t>
      </w:r>
    </w:p>
    <w:p w14:paraId="039BB584" w14:textId="77777777" w:rsidR="004D2880" w:rsidRDefault="004D2880" w:rsidP="004D2880">
      <w:pPr>
        <w:pStyle w:val="ListParagraph"/>
        <w:rPr>
          <w:b/>
          <w:bCs/>
          <w:sz w:val="28"/>
          <w:szCs w:val="28"/>
          <w:u w:val="single"/>
          <w:lang w:val="en-US"/>
        </w:rPr>
      </w:pPr>
    </w:p>
    <w:p w14:paraId="6F81119E" w14:textId="77777777" w:rsidR="004D2880" w:rsidRPr="001F4A30" w:rsidRDefault="004D2880" w:rsidP="004D2880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lang w:val="en-US"/>
        </w:rPr>
      </w:pPr>
      <w:r w:rsidRPr="00CD6480">
        <w:rPr>
          <w:b/>
          <w:bCs/>
          <w:sz w:val="28"/>
          <w:szCs w:val="28"/>
          <w:u w:val="single"/>
        </w:rPr>
        <w:t>Jacksons Encouragement Award</w:t>
      </w:r>
      <w:r>
        <w:rPr>
          <w:b/>
          <w:bCs/>
          <w:sz w:val="28"/>
          <w:szCs w:val="28"/>
          <w:u w:val="single"/>
        </w:rPr>
        <w:t xml:space="preserve"> Gift Pack</w:t>
      </w:r>
      <w:r w:rsidRPr="00CD6480">
        <w:rPr>
          <w:b/>
          <w:bCs/>
          <w:sz w:val="28"/>
          <w:szCs w:val="28"/>
          <w:u w:val="single"/>
        </w:rPr>
        <w:t xml:space="preserve">: </w:t>
      </w:r>
    </w:p>
    <w:p w14:paraId="458DCEB0" w14:textId="77777777" w:rsidR="004D2880" w:rsidRDefault="004D2880" w:rsidP="004D2880">
      <w:pPr>
        <w:pStyle w:val="ListParagrap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$41 Liz Bint – Surf’s Up – diptych – tinted resin</w:t>
      </w:r>
    </w:p>
    <w:p w14:paraId="352A110C" w14:textId="77777777" w:rsidR="004D2880" w:rsidRDefault="004D2880" w:rsidP="004D2880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u w:val="single"/>
          <w:lang w:val="en-US"/>
        </w:rPr>
      </w:pPr>
      <w:r w:rsidRPr="00A120E3">
        <w:rPr>
          <w:b/>
          <w:bCs/>
          <w:sz w:val="28"/>
          <w:szCs w:val="28"/>
          <w:u w:val="single"/>
          <w:lang w:val="en-US"/>
        </w:rPr>
        <w:lastRenderedPageBreak/>
        <w:t>1</w:t>
      </w:r>
      <w:r>
        <w:rPr>
          <w:b/>
          <w:bCs/>
          <w:sz w:val="28"/>
          <w:szCs w:val="28"/>
          <w:u w:val="single"/>
          <w:lang w:val="en-US"/>
        </w:rPr>
        <w:t>5</w:t>
      </w:r>
      <w:r w:rsidRPr="00A120E3">
        <w:rPr>
          <w:b/>
          <w:bCs/>
          <w:sz w:val="28"/>
          <w:szCs w:val="28"/>
          <w:u w:val="single"/>
          <w:lang w:val="en-US"/>
        </w:rPr>
        <w:t xml:space="preserve">0 Voucher Treasures in the Forest Award: </w:t>
      </w:r>
    </w:p>
    <w:p w14:paraId="3070C803" w14:textId="19EC2EB1" w:rsidR="004D2880" w:rsidRDefault="004D2880" w:rsidP="004D2880">
      <w:pPr>
        <w:pStyle w:val="ListParagraph"/>
        <w:rPr>
          <w:b/>
          <w:bCs/>
          <w:sz w:val="28"/>
          <w:szCs w:val="28"/>
          <w:lang w:val="en-US"/>
        </w:rPr>
      </w:pPr>
      <w:r w:rsidRPr="000B279E">
        <w:rPr>
          <w:b/>
          <w:bCs/>
          <w:sz w:val="28"/>
          <w:szCs w:val="28"/>
          <w:lang w:val="en-US"/>
        </w:rPr>
        <w:t>#6 Elaine Steele – Respite – acrylic with gold and metal leaf on panel</w:t>
      </w:r>
    </w:p>
    <w:p w14:paraId="1D83F455" w14:textId="77777777" w:rsidR="004D2880" w:rsidRDefault="004D2880" w:rsidP="004D2880">
      <w:pPr>
        <w:pStyle w:val="ListParagraph"/>
        <w:rPr>
          <w:b/>
          <w:bCs/>
          <w:sz w:val="28"/>
          <w:szCs w:val="28"/>
          <w:lang w:val="en-US"/>
        </w:rPr>
      </w:pPr>
    </w:p>
    <w:p w14:paraId="4687779D" w14:textId="77777777" w:rsidR="004D2880" w:rsidRDefault="004D2880" w:rsidP="004D2880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lang w:val="en-US"/>
        </w:rPr>
      </w:pPr>
      <w:r w:rsidRPr="004D5A9E">
        <w:rPr>
          <w:b/>
          <w:bCs/>
          <w:sz w:val="28"/>
          <w:szCs w:val="28"/>
          <w:lang w:val="en-US"/>
        </w:rPr>
        <w:t>People’s Choice – to be selected</w:t>
      </w:r>
    </w:p>
    <w:p w14:paraId="58379515" w14:textId="77777777" w:rsidR="004D2880" w:rsidRPr="004D2880" w:rsidRDefault="004D2880" w:rsidP="004D2880">
      <w:pPr>
        <w:pStyle w:val="ListParagraph"/>
        <w:rPr>
          <w:b/>
          <w:bCs/>
          <w:sz w:val="28"/>
          <w:szCs w:val="28"/>
          <w:lang w:val="en-US"/>
        </w:rPr>
      </w:pPr>
    </w:p>
    <w:p w14:paraId="25DA5A3C" w14:textId="77777777" w:rsidR="004D2880" w:rsidRPr="004D2880" w:rsidRDefault="004D2880" w:rsidP="004D2880">
      <w:pPr>
        <w:pStyle w:val="ListParagraph"/>
        <w:rPr>
          <w:b/>
          <w:bCs/>
          <w:sz w:val="28"/>
          <w:szCs w:val="28"/>
          <w:u w:val="single"/>
          <w:lang w:val="en-US"/>
        </w:rPr>
      </w:pPr>
    </w:p>
    <w:p w14:paraId="6B1F320A" w14:textId="77777777" w:rsidR="004D2880" w:rsidRPr="004D2880" w:rsidRDefault="004D2880" w:rsidP="004D2880">
      <w:pPr>
        <w:rPr>
          <w:b/>
          <w:bCs/>
          <w:sz w:val="24"/>
          <w:szCs w:val="24"/>
          <w:lang w:val="en-US"/>
        </w:rPr>
      </w:pPr>
    </w:p>
    <w:sectPr w:rsidR="004D2880" w:rsidRPr="004D28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F36ACB"/>
    <w:multiLevelType w:val="hybridMultilevel"/>
    <w:tmpl w:val="CC4C0D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68188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880"/>
    <w:rsid w:val="004D2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2F216"/>
  <w15:chartTrackingRefBased/>
  <w15:docId w15:val="{EF3DEBBF-A6DD-43CA-B297-AF108DE7D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2880"/>
    <w:pPr>
      <w:ind w:left="720"/>
      <w:contextualSpacing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NOLAN</dc:creator>
  <cp:keywords/>
  <dc:description/>
  <cp:lastModifiedBy>PAUL NOLAN</cp:lastModifiedBy>
  <cp:revision>1</cp:revision>
  <dcterms:created xsi:type="dcterms:W3CDTF">2023-04-20T02:17:00Z</dcterms:created>
  <dcterms:modified xsi:type="dcterms:W3CDTF">2023-04-20T02:31:00Z</dcterms:modified>
</cp:coreProperties>
</file>